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32800" w:rsidRDefault="008B72BD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0D4160">
              <w:rPr>
                <w:rFonts w:ascii="Times New Roman" w:hAnsi="Times New Roman" w:cs="Times New Roman"/>
                <w:b/>
                <w:sz w:val="24"/>
                <w:szCs w:val="24"/>
              </w:rPr>
              <w:t>ZİYARETÇİ GİRİŞ-ÇIKIŞLARI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E5F67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4E5F67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D26C3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59D326" wp14:editId="12065437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C35250" w:rsidRDefault="000D4160" w:rsidP="00DF1448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Kampüs alanına gelen misafir araçlar ana nizamiye bariyerinde kimlik kartı, ehliyet, ruhsat vb. evraklarını bırakarak misafir araç kartı alır. Gidecekleri birime yönlendirilir.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D32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990B2D" w:rsidRPr="00C35250" w:rsidRDefault="000D4160" w:rsidP="00DF1448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Kampüs alanına gelen misafir araçlar ana nizamiye bariyerinde kimlik kartı, ehliyet, ruhsat vb. evraklarını bırakarak misafir araç kartı alır. Gidecekleri birime yönlendirilir.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D97BC1" wp14:editId="0D6D5051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74B8" id="Yuvarlatılmış Dikdörtgen 21" o:spid="_x0000_s1029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hThw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C9C98" wp14:editId="41D04DF5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0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4B8891" wp14:editId="3FC31757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884F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33767" wp14:editId="0B51393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276850" cy="10858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160" w:rsidRDefault="00C42921" w:rsidP="000D4160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Fakülteler, Yüksekokullar,</w:t>
                            </w:r>
                            <w:r w:rsidR="000D416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Rektörlük binası vb. birimlere gelen kişinin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kimliği alınır. Gerekli</w:t>
                            </w:r>
                            <w:r w:rsidR="000D416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kontroller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yapılır, Gideceği yer sorulur, g</w:t>
                            </w:r>
                            <w:r w:rsidR="000D416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ideceği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yerden onay alındıktan sonra ziyaretçi kartı verilir.</w:t>
                            </w:r>
                          </w:p>
                          <w:p w:rsidR="00990B2D" w:rsidRPr="00C35250" w:rsidRDefault="000D4160" w:rsidP="000D4160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yereyere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33767" id="Yuvarlatılmış Dikdörtgen 13" o:spid="_x0000_s1029" style="position:absolute;margin-left:364.3pt;margin-top:12.95pt;width:415.5pt;height:85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D4160" w:rsidRDefault="00C42921" w:rsidP="000D4160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Fakülteler, Yüksekokullar,</w:t>
                      </w:r>
                      <w:r w:rsidR="000D416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Rektörlük binası vb. birimlere gelen kişinin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kimliği alınır. Gerekli</w:t>
                      </w:r>
                      <w:r w:rsidR="000D416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kontroller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yapılır, Gideceği yer sorulur, g</w:t>
                      </w:r>
                      <w:r w:rsidR="000D416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ideceği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yerden onay alındıktan sonra ziyaretçi kartı verilir.</w:t>
                      </w:r>
                      <w:bookmarkStart w:id="1" w:name="_GoBack"/>
                      <w:bookmarkEnd w:id="1"/>
                    </w:p>
                    <w:p w:rsidR="00990B2D" w:rsidRPr="00C35250" w:rsidRDefault="000D4160" w:rsidP="000D4160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yereyere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g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0DDCA9" wp14:editId="1CD710C5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F069" id="Düz Ok Bağlayıcısı 19" o:spid="_x0000_s1026" type="#_x0000_t32" style="position:absolute;margin-left:240pt;margin-top:18.8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ZmQuD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EB00CD" w:rsidRDefault="00B6484D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AB1316" wp14:editId="1B07EB5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105400" cy="4572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0D4160" w:rsidP="000D4160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Görüşeceği kişi veya birim </w:t>
                            </w:r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sorumlusuna haber verilir teyit edilir. Teyit edildikten sonra, gideceği yere yönlendirilir.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1316" id="Yuvarlatılmış Dikdörtgen 23" o:spid="_x0000_s1030" style="position:absolute;margin-left:350.8pt;margin-top:19.05pt;width:402pt;height:36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90B2D" w:rsidRPr="00A54E25" w:rsidRDefault="000D4160" w:rsidP="000D4160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Görüşeceği kişi veya birim </w:t>
                      </w:r>
                      <w:r w:rsidR="00B6585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sorumlusuna haber verilir teyit edilir. Teyit edildikten sonra, gideceği yere yönlendirilir.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2775"/>
        </w:tabs>
      </w:pP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DC32DD" wp14:editId="2F9812FD">
                <wp:simplePos x="0" y="0"/>
                <wp:positionH relativeFrom="column">
                  <wp:posOffset>3067050</wp:posOffset>
                </wp:positionH>
                <wp:positionV relativeFrom="paragraph">
                  <wp:posOffset>56515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35397" id="Düz Ok Bağlayıcısı 20" o:spid="_x0000_s1026" type="#_x0000_t32" style="position:absolute;margin-left:241.5pt;margin-top:4.4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BRDKN0AAAAI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076257">
        <w:rPr>
          <w:noProof/>
          <w:lang w:eastAsia="tr-TR"/>
        </w:rPr>
        <w:t xml:space="preserve">                                                   </w:t>
      </w:r>
    </w:p>
    <w:p w:rsidR="00EB00CD" w:rsidRDefault="00EB4604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1D516B" wp14:editId="17C96A16">
                <wp:simplePos x="0" y="0"/>
                <wp:positionH relativeFrom="margin">
                  <wp:align>right</wp:align>
                </wp:positionH>
                <wp:positionV relativeFrom="paragraph">
                  <wp:posOffset>34924</wp:posOffset>
                </wp:positionV>
                <wp:extent cx="5057775" cy="733425"/>
                <wp:effectExtent l="0" t="0" r="28575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üvenlikli geçiş noktasında; kendisi </w:t>
                            </w:r>
                            <w:proofErr w:type="spellStart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dedektörlü</w:t>
                            </w:r>
                            <w:proofErr w:type="spellEnd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kapıdan, eşyası x-ray dan </w:t>
                            </w:r>
                            <w:proofErr w:type="spellStart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geçirirlir</w:t>
                            </w:r>
                            <w:proofErr w:type="spellEnd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Kapının alarmı halinde kişi uyarılır ve alarm vermeden geçmesi sağlanır. Gerek </w:t>
                            </w:r>
                            <w:proofErr w:type="gramStart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görülmesi  durumunda</w:t>
                            </w:r>
                            <w:proofErr w:type="gramEnd"/>
                            <w:r w:rsidR="00B6585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elle üst araması yapılır.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516B" id="Yuvarlatılmış Dikdörtgen 24" o:spid="_x0000_s1031" style="position:absolute;margin-left:347.05pt;margin-top:2.75pt;width:398.25pt;height:57.7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" fillcolor="#4f81bd [3204]" strokecolor="#243f60 [1604]" strokeweight="2pt"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54E25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üvenlikli geçiş noktasında; kendisi </w:t>
                      </w:r>
                      <w:proofErr w:type="spellStart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dedektörlü</w:t>
                      </w:r>
                      <w:proofErr w:type="spellEnd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kapıdan, eşyası x-ray dan </w:t>
                      </w:r>
                      <w:proofErr w:type="spellStart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geçirirlir</w:t>
                      </w:r>
                      <w:proofErr w:type="spellEnd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. Kapının alarmı halinde kişi uyarılır ve alarm vermeden geçmesi sağlanır. Gerek </w:t>
                      </w:r>
                      <w:proofErr w:type="gramStart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görülmesi  durumunda</w:t>
                      </w:r>
                      <w:proofErr w:type="gramEnd"/>
                      <w:r w:rsidR="00B6585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elle üst araması yapılır.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79D58" wp14:editId="4A5BFA28">
                <wp:simplePos x="0" y="0"/>
                <wp:positionH relativeFrom="column">
                  <wp:posOffset>3071495</wp:posOffset>
                </wp:positionH>
                <wp:positionV relativeFrom="paragraph">
                  <wp:posOffset>250190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B77C" id="Düz Ok Bağlayıcısı 7" o:spid="_x0000_s1026" type="#_x0000_t32" style="position:absolute;margin-left:241.85pt;margin-top:19.7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GZXD9/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EB00CD">
        <w:tab/>
      </w:r>
    </w:p>
    <w:p w:rsidR="00EB00CD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8AB6B" wp14:editId="0CF50E60">
                <wp:simplePos x="0" y="0"/>
                <wp:positionH relativeFrom="margin">
                  <wp:posOffset>501650</wp:posOffset>
                </wp:positionH>
                <wp:positionV relativeFrom="paragraph">
                  <wp:posOffset>264795</wp:posOffset>
                </wp:positionV>
                <wp:extent cx="5181600" cy="4381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B6585E" w:rsidP="00B6585E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Çıkış Yapan ziyaretçiye kimlik,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rusat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 vb. teslim edilir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AB6B" id="Yuvarlatılmış Dikdörtgen 12" o:spid="_x0000_s1032" style="position:absolute;margin-left:39.5pt;margin-top:20.85pt;width:408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0B2D" w:rsidRPr="00A54E25" w:rsidRDefault="00B6585E" w:rsidP="00B6585E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Çıkış Yapan ziyaretçiye kimlik,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rusat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, vb. teslim edilir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EB00CD" w:rsidP="00EB00CD">
      <w:pPr>
        <w:tabs>
          <w:tab w:val="left" w:pos="4050"/>
        </w:tabs>
      </w:pPr>
    </w:p>
    <w:p w:rsidR="00EB00CD" w:rsidRDefault="00EB00CD" w:rsidP="00EB00CD">
      <w:pPr>
        <w:tabs>
          <w:tab w:val="left" w:pos="4050"/>
        </w:tabs>
      </w:pPr>
    </w:p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4106D"/>
    <w:multiLevelType w:val="hybridMultilevel"/>
    <w:tmpl w:val="A85C7E66"/>
    <w:lvl w:ilvl="0" w:tplc="ABBA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8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0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C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6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E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D45AD9"/>
    <w:multiLevelType w:val="hybridMultilevel"/>
    <w:tmpl w:val="259A0F5C"/>
    <w:lvl w:ilvl="0" w:tplc="879E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C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8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4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C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D05ACD"/>
    <w:multiLevelType w:val="hybridMultilevel"/>
    <w:tmpl w:val="81DA0DD6"/>
    <w:lvl w:ilvl="0" w:tplc="4C9E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4E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6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2F13EE"/>
    <w:multiLevelType w:val="hybridMultilevel"/>
    <w:tmpl w:val="AC748124"/>
    <w:lvl w:ilvl="0" w:tplc="C596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47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8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2F05B1"/>
    <w:multiLevelType w:val="hybridMultilevel"/>
    <w:tmpl w:val="3428426C"/>
    <w:lvl w:ilvl="0" w:tplc="9CBC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E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4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8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2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E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4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8D7325"/>
    <w:multiLevelType w:val="hybridMultilevel"/>
    <w:tmpl w:val="5D8C47B8"/>
    <w:lvl w:ilvl="0" w:tplc="B300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E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0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4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E338F"/>
    <w:multiLevelType w:val="hybridMultilevel"/>
    <w:tmpl w:val="8A9C18BC"/>
    <w:lvl w:ilvl="0" w:tplc="4C0A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0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E9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C4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A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D4160"/>
    <w:rsid w:val="000E7F21"/>
    <w:rsid w:val="001208E7"/>
    <w:rsid w:val="00142017"/>
    <w:rsid w:val="00150739"/>
    <w:rsid w:val="00167674"/>
    <w:rsid w:val="00212513"/>
    <w:rsid w:val="0023421F"/>
    <w:rsid w:val="0025217B"/>
    <w:rsid w:val="002E2DC4"/>
    <w:rsid w:val="003139F1"/>
    <w:rsid w:val="00332800"/>
    <w:rsid w:val="003575EB"/>
    <w:rsid w:val="00380A37"/>
    <w:rsid w:val="003E44EB"/>
    <w:rsid w:val="0040063E"/>
    <w:rsid w:val="004615EF"/>
    <w:rsid w:val="00480FED"/>
    <w:rsid w:val="00494267"/>
    <w:rsid w:val="004A6673"/>
    <w:rsid w:val="004E5F67"/>
    <w:rsid w:val="004F572E"/>
    <w:rsid w:val="00504734"/>
    <w:rsid w:val="00572249"/>
    <w:rsid w:val="00605748"/>
    <w:rsid w:val="006226DD"/>
    <w:rsid w:val="00652E79"/>
    <w:rsid w:val="00697EAC"/>
    <w:rsid w:val="00767155"/>
    <w:rsid w:val="0077520F"/>
    <w:rsid w:val="00776F82"/>
    <w:rsid w:val="008B72BD"/>
    <w:rsid w:val="00956748"/>
    <w:rsid w:val="00990B2D"/>
    <w:rsid w:val="009E4862"/>
    <w:rsid w:val="00A54E25"/>
    <w:rsid w:val="00B05411"/>
    <w:rsid w:val="00B428FE"/>
    <w:rsid w:val="00B45DDD"/>
    <w:rsid w:val="00B6484D"/>
    <w:rsid w:val="00B6585E"/>
    <w:rsid w:val="00BB5AAD"/>
    <w:rsid w:val="00BD0783"/>
    <w:rsid w:val="00BF0EB9"/>
    <w:rsid w:val="00C067FF"/>
    <w:rsid w:val="00C17467"/>
    <w:rsid w:val="00C310F4"/>
    <w:rsid w:val="00C35250"/>
    <w:rsid w:val="00C37700"/>
    <w:rsid w:val="00C42921"/>
    <w:rsid w:val="00C43AD9"/>
    <w:rsid w:val="00C772F6"/>
    <w:rsid w:val="00CC2511"/>
    <w:rsid w:val="00D26C3A"/>
    <w:rsid w:val="00D26D30"/>
    <w:rsid w:val="00D35DF8"/>
    <w:rsid w:val="00D518CB"/>
    <w:rsid w:val="00DA06EC"/>
    <w:rsid w:val="00DE5929"/>
    <w:rsid w:val="00DE61C6"/>
    <w:rsid w:val="00DF1448"/>
    <w:rsid w:val="00DF717B"/>
    <w:rsid w:val="00E44F42"/>
    <w:rsid w:val="00E96060"/>
    <w:rsid w:val="00EB00CD"/>
    <w:rsid w:val="00EB4604"/>
    <w:rsid w:val="00F44506"/>
    <w:rsid w:val="00F4650D"/>
    <w:rsid w:val="00FD3ECD"/>
    <w:rsid w:val="00FE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075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1698-78BE-40BB-A2BD-8F7762E8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2022-12-13T09:45:00Z</dcterms:created>
  <dcterms:modified xsi:type="dcterms:W3CDTF">2022-12-15T12:40:00Z</dcterms:modified>
</cp:coreProperties>
</file>