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5502B0" w:rsidP="000B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Havacılık Yüksekokulu </w:t>
            </w:r>
            <w:r w:rsidR="00D84413">
              <w:rPr>
                <w:rFonts w:ascii="Times New Roman" w:hAnsi="Times New Roman" w:cs="Times New Roman"/>
              </w:rPr>
              <w:t xml:space="preserve">/ </w:t>
            </w:r>
            <w:r w:rsidR="000B12DF" w:rsidRPr="000B12DF">
              <w:rPr>
                <w:rFonts w:ascii="Times New Roman" w:hAnsi="Times New Roman" w:cs="Times New Roman"/>
              </w:rPr>
              <w:t>/Teknik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EF10AF">
            <w:pPr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TEKNİSYEN VEYA TEKNİKER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E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TEKNİSYEN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92546" w:rsidP="00E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  <w:r w:rsidR="00D844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Müdür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8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EF10AF" w:rsidP="005C4C2C">
            <w:pPr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Yüksekokuldaki teknik işleri ilgilendiren tüm konularda gerekli faaliyetlerin,  bakım– onarım çalışmalarının ve meydana gelen arızaların giderilmesi ile küçük onarımların düzenli, zamanında, etkinlik ve verimlilik ilkelerine uygun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Yüksekokulda teknik işleri ilgilendiren tüm konularda gerekli faaliyetleri ve bakım– onarım çalışmalarını yapmak. 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Yüksekokulda meydana gelen arızaları gidermek ve küçük onarımları yapmak.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Yüksekokul içindeki temizlik işlerini organize etmek ve sağlıklı bir şekilde yürütülmesini sağlamak ve bu konuda Yüksekokul Sekreterini bilgilendirmek. 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Yüksekokul içinde tamiratı gerektiren işleri, laboratuvar ve </w:t>
            </w:r>
            <w:proofErr w:type="gramStart"/>
            <w:r w:rsidRPr="00EF10AF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 karşılaşılan aksaklık ve eksiklikleri yazılı olarak Müdürlüğe bildirmek ve tamiratın yapılmasını sağlamak. 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Ekipmanların özellikleri ve kullanım yerlerinde yapılacak değişiklikler için onay almak, bunları yapmak veya yaptırmak.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Yüksekokulda meydana gelen elektrik, su, kapı, pencere, inşaat, makine ve </w:t>
            </w:r>
            <w:proofErr w:type="spellStart"/>
            <w:r w:rsidRPr="00EF10AF">
              <w:rPr>
                <w:rFonts w:ascii="Times New Roman" w:hAnsi="Times New Roman" w:cs="Times New Roman"/>
              </w:rPr>
              <w:t>teçhizatlarda</w:t>
            </w:r>
            <w:proofErr w:type="spellEnd"/>
            <w:r w:rsidRPr="00EF10AF">
              <w:rPr>
                <w:rFonts w:ascii="Times New Roman" w:hAnsi="Times New Roman" w:cs="Times New Roman"/>
              </w:rPr>
              <w:t xml:space="preserve"> meydana gelen arızaların bakım -onarımını yapmak ve bu işlemleri takip etmek.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Derslik, laboratuvar, toplantı salonu, konferans salonundaki bilgisayar, </w:t>
            </w:r>
            <w:proofErr w:type="gramStart"/>
            <w:r w:rsidRPr="00EF10AF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 ve optik okuyucu cihazlarının eğitim–öğretime hazır tutulmasını sağlamak ve bakımlarını yapmak.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Tüm akademik ve idari personelin ihtiyaç duyduğu anda bilgisayar işletim sistemlerini kurmak ve bakımlarını yapmak.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Tüm akademik ve idari personelin süreç içerisinde karşılaştığı bilgisayar kullanımı ile ilgili anlık şikâyetleri çözümlemek.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Akademik ve idari personelin bilgisayar, yazıcı ve tarayıcılarının bakımlarını yapmak.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Asansörlerin ve jeneratörün çalışır durumda olmasını sağlamak ve kontrol etmek.  </w:t>
            </w:r>
          </w:p>
          <w:p w:rsidR="00192546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Sınıflarda kullanılan </w:t>
            </w:r>
            <w:proofErr w:type="gramStart"/>
            <w:r w:rsidRPr="00EF10AF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 cihazı, projeksiyon perdesi, klima, mikrofon gibi cihazların ve kumandalarının ödünç alma ve verme işlemlerinin takibini yapmak.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Laboratuvardan sorumlu öğretim elemanının teknik konularda talep ettiği bilgileri vermek.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Laboratuvar </w:t>
            </w:r>
            <w:proofErr w:type="gramStart"/>
            <w:r w:rsidRPr="00EF10AF">
              <w:rPr>
                <w:rFonts w:ascii="Times New Roman" w:hAnsi="Times New Roman" w:cs="Times New Roman"/>
              </w:rPr>
              <w:t>ekipmanlarının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 kullanıma hazırlanmasında, laboratuvardan sorumlu öğretim elemanına yardımcı olmak.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Sorumlusu olduğu laboratuvarların altyapı bakım ve cihaz temizliğini periyodik olarak yapmak. </w:t>
            </w:r>
            <w:r w:rsidRPr="00EF10AF">
              <w:rPr>
                <w:rFonts w:ascii="Times New Roman" w:hAnsi="Times New Roman" w:cs="Times New Roman"/>
              </w:rPr>
              <w:t xml:space="preserve"> Öğrencilere teknik konularda yardım etmek.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Yanlış kullanımlara karşı koruma sağlamak.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Arıza giderilemiyorsa raporlamak, ilgili yerlere bildirmek ve ilgili daire başkanlığından yardım talep edilmesini sağlamak.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Zaman içerisinde arıza yapma ihtimali olan bazı bilgisayar parçalarında yedekleme gerektiğinden (bütçenin elverdiği durumlarda), bu parçalara ait özelliklerin tespit edilerek alımı yapacak birime bilgi vermek.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lastRenderedPageBreak/>
              <w:t xml:space="preserve">Güvenlik kameraları, duyuru sistemi ve otomasyon sistemleri ile ilgili iş ve işlemleri yürütmek. </w:t>
            </w:r>
            <w:r w:rsidRPr="00EF10AF">
              <w:rPr>
                <w:rFonts w:ascii="Times New Roman" w:hAnsi="Times New Roman" w:cs="Times New Roman"/>
              </w:rPr>
              <w:t xml:space="preserve"> Sorumlusu olduğu ekipmanların demirbaş, </w:t>
            </w:r>
            <w:proofErr w:type="gramStart"/>
            <w:r w:rsidRPr="00EF10AF">
              <w:rPr>
                <w:rFonts w:ascii="Times New Roman" w:hAnsi="Times New Roman" w:cs="Times New Roman"/>
              </w:rPr>
              <w:t>kalibrasyon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, bakım-onarım ve yapılan değişikliklere ait kayıtlarını tutmak.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Laboratuvar ve </w:t>
            </w:r>
            <w:proofErr w:type="gramStart"/>
            <w:r w:rsidRPr="00EF10AF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EF10AF">
              <w:rPr>
                <w:rFonts w:ascii="Times New Roman" w:hAnsi="Times New Roman" w:cs="Times New Roman"/>
              </w:rPr>
              <w:t xml:space="preserve"> karşılaşılan aksaklık ve eksiklikleri Yüksekokul Müdürlüğüne yazılı olarak bildirmek.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Fotokopi ve baskı makinalarını kullanma, cihazların kullanımına yönelik her türlü ihtiyaçları tespit etmek ve planlamak.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Mevcut potansiyelinin tümünü kullanarak eğitim-öğretim hizmetlerinin aksamadan yürütülmesine yardımcı olmak.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EF10AF">
              <w:rPr>
                <w:rFonts w:ascii="Times New Roman" w:hAnsi="Times New Roman" w:cs="Times New Roman"/>
              </w:rPr>
              <w:t xml:space="preserve">Tasarruf ilkelerine uygun hareket etmek.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EF10AF">
              <w:rPr>
                <w:rFonts w:ascii="Times New Roman" w:hAnsi="Times New Roman" w:cs="Times New Roman"/>
              </w:rPr>
              <w:t xml:space="preserve">Sorumluluğundaki mevcut araç, gereç ve her türlü malzemenin yerinde ve ekonomik kullanılmasını sağlamak. </w:t>
            </w:r>
            <w:proofErr w:type="gramEnd"/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 xml:space="preserve">Yüksekokul Sekreterinin ve Müdürün görev alanı ile ilgili verdiği diğer işleri yapmak. </w:t>
            </w:r>
          </w:p>
          <w:p w:rsidR="00EF10AF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Tekniker/Teknisyen, yaptığı iş/işlemlerden dolayı Yüksekokul Sekreterine ve Müdüre karşı sorumludur.</w:t>
            </w:r>
          </w:p>
          <w:p w:rsidR="000B12DF" w:rsidRPr="00192546" w:rsidRDefault="000B12DF" w:rsidP="000B12DF">
            <w:pPr>
              <w:pStyle w:val="ListeParagraf"/>
              <w:tabs>
                <w:tab w:val="left" w:pos="5565"/>
              </w:tabs>
              <w:ind w:left="1069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EF10AF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 ve açık alan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EF10AF" w:rsidP="00A0008C">
            <w:pPr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Var (Güvenlik riski; elektrik çarpması, makinalarla ilgili çalışmalarda iş kazası, yüksekten düşme riski, gazlı alanda çalışma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192546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EF10AF" w:rsidP="00192546">
            <w:pPr>
              <w:ind w:left="360"/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Alanı ile ilgili en az teknik lise/dengi okul mezunu veya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84413" w:rsidRDefault="00017C48" w:rsidP="00D8441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EF10AF" w:rsidRDefault="00EF10A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20565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12DF">
              <w:rPr>
                <w:rFonts w:ascii="Times New Roman" w:hAnsi="Times New Roman" w:cs="Times New Roman"/>
              </w:rPr>
              <w:t>Pratik çözüm üretebilen.</w:t>
            </w:r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12DF">
              <w:rPr>
                <w:rFonts w:ascii="Times New Roman" w:hAnsi="Times New Roman" w:cs="Times New Roman"/>
              </w:rPr>
              <w:t xml:space="preserve">Dikkatli. </w:t>
            </w:r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12DF">
              <w:rPr>
                <w:rFonts w:ascii="Times New Roman" w:hAnsi="Times New Roman" w:cs="Times New Roman"/>
              </w:rPr>
              <w:t xml:space="preserve">Dürüst. </w:t>
            </w:r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gramStart"/>
            <w:r w:rsidRPr="000B12DF">
              <w:rPr>
                <w:rFonts w:ascii="Times New Roman" w:hAnsi="Times New Roman" w:cs="Times New Roman"/>
              </w:rPr>
              <w:t xml:space="preserve">Düzenli ve disiplinli çalışabilen. </w:t>
            </w:r>
            <w:proofErr w:type="gramEnd"/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12DF">
              <w:rPr>
                <w:rFonts w:ascii="Times New Roman" w:hAnsi="Times New Roman" w:cs="Times New Roman"/>
              </w:rPr>
              <w:t xml:space="preserve">El becerisi gelişmiş. </w:t>
            </w:r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gramStart"/>
            <w:r w:rsidRPr="000B12DF">
              <w:rPr>
                <w:rFonts w:ascii="Times New Roman" w:hAnsi="Times New Roman" w:cs="Times New Roman"/>
              </w:rPr>
              <w:t xml:space="preserve">Teknik beceriye sahip. </w:t>
            </w:r>
            <w:proofErr w:type="gramEnd"/>
          </w:p>
          <w:p w:rsidR="00EF10AF" w:rsidRPr="000B12DF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12DF">
              <w:rPr>
                <w:rFonts w:ascii="Times New Roman" w:hAnsi="Times New Roman" w:cs="Times New Roman"/>
              </w:rPr>
              <w:t xml:space="preserve">Tedbirli. </w:t>
            </w:r>
          </w:p>
          <w:p w:rsidR="00054B87" w:rsidRPr="00205658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0B12DF">
              <w:rPr>
                <w:rFonts w:ascii="Times New Roman" w:hAnsi="Times New Roman" w:cs="Times New Roman"/>
              </w:rPr>
              <w:t>Güvenilir.</w:t>
            </w:r>
          </w:p>
          <w:p w:rsidR="00205658" w:rsidRDefault="00205658" w:rsidP="00205658">
            <w:pPr>
              <w:ind w:left="851"/>
              <w:rPr>
                <w:rFonts w:ascii="Times New Roman" w:hAnsi="Times New Roman" w:cs="Times New Roman"/>
                <w:b/>
              </w:rPr>
            </w:pPr>
          </w:p>
          <w:p w:rsidR="00205658" w:rsidRDefault="00205658" w:rsidP="00205658">
            <w:pPr>
              <w:ind w:left="851"/>
              <w:rPr>
                <w:rFonts w:ascii="Times New Roman" w:hAnsi="Times New Roman" w:cs="Times New Roman"/>
                <w:b/>
              </w:rPr>
            </w:pPr>
          </w:p>
          <w:p w:rsidR="00205658" w:rsidRPr="00205658" w:rsidRDefault="00205658" w:rsidP="00205658">
            <w:pPr>
              <w:ind w:left="851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0565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84413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10" w:rsidRDefault="00720310" w:rsidP="00D4376A">
      <w:pPr>
        <w:spacing w:after="0" w:line="240" w:lineRule="auto"/>
      </w:pPr>
      <w:r>
        <w:separator/>
      </w:r>
    </w:p>
  </w:endnote>
  <w:endnote w:type="continuationSeparator" w:id="0">
    <w:p w:rsidR="00720310" w:rsidRDefault="0072031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20" w:rsidRDefault="00087F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87F2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87F20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20" w:rsidRDefault="00087F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10" w:rsidRDefault="00720310" w:rsidP="00D4376A">
      <w:pPr>
        <w:spacing w:after="0" w:line="240" w:lineRule="auto"/>
      </w:pPr>
      <w:r>
        <w:separator/>
      </w:r>
    </w:p>
  </w:footnote>
  <w:footnote w:type="continuationSeparator" w:id="0">
    <w:p w:rsidR="00720310" w:rsidRDefault="0072031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20" w:rsidRDefault="00087F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5502B0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5502B0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r w:rsidRPr="005502B0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5502B0" w:rsidRPr="005502B0" w:rsidRDefault="005502B0" w:rsidP="005502B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502B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5502B0" w:rsidRDefault="005502B0" w:rsidP="005502B0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5502B0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744874" w:rsidRPr="005502B0">
            <w:rPr>
              <w:rFonts w:ascii="Times New Roman" w:hAnsi="Times New Roman" w:cs="Times New Roman"/>
              <w:b/>
              <w:sz w:val="28"/>
              <w:szCs w:val="28"/>
            </w:rPr>
            <w:t>TEKNİK HİZMET</w:t>
          </w:r>
          <w:bookmarkStart w:id="0" w:name="_GoBack"/>
          <w:bookmarkEnd w:id="0"/>
          <w:r w:rsidR="00744874" w:rsidRPr="005502B0">
            <w:rPr>
              <w:rFonts w:ascii="Times New Roman" w:hAnsi="Times New Roman" w:cs="Times New Roman"/>
              <w:b/>
              <w:sz w:val="28"/>
              <w:szCs w:val="28"/>
            </w:rPr>
            <w:t xml:space="preserve">LER BİRİMİ </w:t>
          </w:r>
          <w:r w:rsidR="00D4376A" w:rsidRPr="005502B0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5502B0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087F20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5502B0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RPr="005502B0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5502B0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502B0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087F20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87F20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Pr="005502B0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20" w:rsidRDefault="00087F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212E"/>
    <w:multiLevelType w:val="hybridMultilevel"/>
    <w:tmpl w:val="15F6BCB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A452AA"/>
    <w:multiLevelType w:val="hybridMultilevel"/>
    <w:tmpl w:val="096E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52303"/>
    <w:multiLevelType w:val="hybridMultilevel"/>
    <w:tmpl w:val="9FB0A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4D39"/>
    <w:multiLevelType w:val="hybridMultilevel"/>
    <w:tmpl w:val="4BCC2126"/>
    <w:lvl w:ilvl="0" w:tplc="F3383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8010F"/>
    <w:multiLevelType w:val="hybridMultilevel"/>
    <w:tmpl w:val="70CE2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878E7"/>
    <w:multiLevelType w:val="hybridMultilevel"/>
    <w:tmpl w:val="1BAAAB3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35A1CDA"/>
    <w:multiLevelType w:val="hybridMultilevel"/>
    <w:tmpl w:val="FFD89BC0"/>
    <w:lvl w:ilvl="0" w:tplc="3AAE77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7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5"/>
  </w:num>
  <w:num w:numId="10">
    <w:abstractNumId w:val="12"/>
  </w:num>
  <w:num w:numId="11">
    <w:abstractNumId w:val="30"/>
  </w:num>
  <w:num w:numId="12">
    <w:abstractNumId w:val="9"/>
  </w:num>
  <w:num w:numId="13">
    <w:abstractNumId w:val="21"/>
  </w:num>
  <w:num w:numId="14">
    <w:abstractNumId w:val="31"/>
  </w:num>
  <w:num w:numId="15">
    <w:abstractNumId w:val="17"/>
  </w:num>
  <w:num w:numId="16">
    <w:abstractNumId w:val="23"/>
  </w:num>
  <w:num w:numId="17">
    <w:abstractNumId w:val="1"/>
  </w:num>
  <w:num w:numId="18">
    <w:abstractNumId w:val="10"/>
  </w:num>
  <w:num w:numId="19">
    <w:abstractNumId w:val="7"/>
  </w:num>
  <w:num w:numId="20">
    <w:abstractNumId w:val="3"/>
  </w:num>
  <w:num w:numId="21">
    <w:abstractNumId w:val="6"/>
  </w:num>
  <w:num w:numId="22">
    <w:abstractNumId w:val="5"/>
  </w:num>
  <w:num w:numId="23">
    <w:abstractNumId w:val="16"/>
  </w:num>
  <w:num w:numId="24">
    <w:abstractNumId w:val="22"/>
  </w:num>
  <w:num w:numId="25">
    <w:abstractNumId w:val="11"/>
  </w:num>
  <w:num w:numId="26">
    <w:abstractNumId w:val="13"/>
  </w:num>
  <w:num w:numId="27">
    <w:abstractNumId w:val="24"/>
  </w:num>
  <w:num w:numId="28">
    <w:abstractNumId w:val="19"/>
  </w:num>
  <w:num w:numId="29">
    <w:abstractNumId w:val="28"/>
  </w:num>
  <w:num w:numId="30">
    <w:abstractNumId w:val="25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7F20"/>
    <w:rsid w:val="000B12DF"/>
    <w:rsid w:val="000C30AB"/>
    <w:rsid w:val="000E128F"/>
    <w:rsid w:val="000E58F2"/>
    <w:rsid w:val="000F0C4A"/>
    <w:rsid w:val="001808C6"/>
    <w:rsid w:val="00187A69"/>
    <w:rsid w:val="00192546"/>
    <w:rsid w:val="001E74F5"/>
    <w:rsid w:val="00205658"/>
    <w:rsid w:val="002305DB"/>
    <w:rsid w:val="002F01DE"/>
    <w:rsid w:val="002F2A17"/>
    <w:rsid w:val="002F49FF"/>
    <w:rsid w:val="00333CA3"/>
    <w:rsid w:val="00366BB5"/>
    <w:rsid w:val="003B1854"/>
    <w:rsid w:val="004423D5"/>
    <w:rsid w:val="00455A8D"/>
    <w:rsid w:val="00474DFB"/>
    <w:rsid w:val="00475E07"/>
    <w:rsid w:val="00480C52"/>
    <w:rsid w:val="004B5AE8"/>
    <w:rsid w:val="004C48B7"/>
    <w:rsid w:val="004C5513"/>
    <w:rsid w:val="004C7EE4"/>
    <w:rsid w:val="00526A0F"/>
    <w:rsid w:val="005502B0"/>
    <w:rsid w:val="00556536"/>
    <w:rsid w:val="00596DB5"/>
    <w:rsid w:val="005C4C2C"/>
    <w:rsid w:val="005F45FD"/>
    <w:rsid w:val="005F644E"/>
    <w:rsid w:val="005F735C"/>
    <w:rsid w:val="0061178C"/>
    <w:rsid w:val="00620972"/>
    <w:rsid w:val="00674B81"/>
    <w:rsid w:val="00685ABD"/>
    <w:rsid w:val="00686C05"/>
    <w:rsid w:val="00720310"/>
    <w:rsid w:val="00744874"/>
    <w:rsid w:val="00762837"/>
    <w:rsid w:val="00834D02"/>
    <w:rsid w:val="008A54F3"/>
    <w:rsid w:val="008C2764"/>
    <w:rsid w:val="008C449B"/>
    <w:rsid w:val="00916463"/>
    <w:rsid w:val="00927A3A"/>
    <w:rsid w:val="00953311"/>
    <w:rsid w:val="00973C8A"/>
    <w:rsid w:val="00A0008C"/>
    <w:rsid w:val="00A64ED7"/>
    <w:rsid w:val="00AF1896"/>
    <w:rsid w:val="00B02924"/>
    <w:rsid w:val="00B07C9F"/>
    <w:rsid w:val="00B40514"/>
    <w:rsid w:val="00B97B38"/>
    <w:rsid w:val="00BD502F"/>
    <w:rsid w:val="00BD5281"/>
    <w:rsid w:val="00BE560F"/>
    <w:rsid w:val="00C03847"/>
    <w:rsid w:val="00C23377"/>
    <w:rsid w:val="00D04C9B"/>
    <w:rsid w:val="00D11501"/>
    <w:rsid w:val="00D328E0"/>
    <w:rsid w:val="00D4376A"/>
    <w:rsid w:val="00D84413"/>
    <w:rsid w:val="00E628E1"/>
    <w:rsid w:val="00E67A00"/>
    <w:rsid w:val="00EF10AF"/>
    <w:rsid w:val="00EF1B90"/>
    <w:rsid w:val="00F2458F"/>
    <w:rsid w:val="00F90086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2018-10-30T10:39:00Z</dcterms:created>
  <dcterms:modified xsi:type="dcterms:W3CDTF">2018-11-20T12:38:00Z</dcterms:modified>
</cp:coreProperties>
</file>